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4" w:rsidRPr="00315887" w:rsidRDefault="007D4144" w:rsidP="0096289A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96289A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osnovu člana 38 stav 1 tačka 26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Zakona o lokalnoj samoupravi („Službeni list CG“, broj 2/18, 34/19 i </w:t>
      </w:r>
      <w:r w:rsidR="0096289A" w:rsidRPr="00315887">
        <w:rPr>
          <w:rFonts w:ascii="Times New Roman" w:hAnsi="Times New Roman" w:cs="Times New Roman"/>
          <w:sz w:val="24"/>
          <w:szCs w:val="24"/>
          <w:lang w:val="sr-Latn-CS"/>
        </w:rPr>
        <w:t>38/20),</w:t>
      </w:r>
      <w:r w:rsidR="00F56350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96289A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člana 46 stav 1 tačka 26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Statuta opštine Rožaje („Sl. list CG – Opštinski propisi“, broj 38/18), Skupština opštine Rožaje na  sjedni</w:t>
      </w:r>
      <w:r w:rsidR="00BF6C9B" w:rsidRPr="00315887">
        <w:rPr>
          <w:rFonts w:ascii="Times New Roman" w:hAnsi="Times New Roman" w:cs="Times New Roman"/>
          <w:sz w:val="24"/>
          <w:szCs w:val="24"/>
          <w:lang w:val="sr-Latn-CS"/>
        </w:rPr>
        <w:t>ci  održanoj  dana ________ 2021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. godine,  </w:t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>d o n i j e l a  j e</w:t>
      </w:r>
    </w:p>
    <w:p w:rsidR="007D4144" w:rsidRPr="00315887" w:rsidRDefault="007D4144" w:rsidP="003C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E5BA1" w:rsidRPr="00315887" w:rsidRDefault="008E5BA1" w:rsidP="008E5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>ODLUKU</w:t>
      </w:r>
    </w:p>
    <w:p w:rsidR="008E5BA1" w:rsidRPr="00315887" w:rsidRDefault="008E5BA1" w:rsidP="008E5B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izmjenama i dopunama </w:t>
      </w:r>
      <w:r w:rsidR="0096289A"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>Poslovnika o radu Skupštine</w:t>
      </w:r>
      <w:r w:rsidR="00A9106D"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opštine</w:t>
      </w:r>
      <w:r w:rsidR="0096289A"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>Rožaje</w:t>
      </w:r>
    </w:p>
    <w:p w:rsidR="00B37780" w:rsidRPr="00315887" w:rsidRDefault="00B37780" w:rsidP="000A6183">
      <w:pPr>
        <w:spacing w:after="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3C198B" w:rsidRPr="00315887" w:rsidRDefault="003C198B" w:rsidP="003C198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proofErr w:type="gramStart"/>
      <w:r w:rsidRPr="00315887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="00B37780" w:rsidRPr="00315887">
        <w:rPr>
          <w:rFonts w:ascii="Times New Roman" w:hAnsi="Times New Roman" w:cs="Times New Roman"/>
          <w:b/>
          <w:sz w:val="24"/>
          <w:szCs w:val="24"/>
          <w:lang w:val="sr-Latn-BA"/>
        </w:rPr>
        <w:t>an  1</w:t>
      </w:r>
      <w:proofErr w:type="gramEnd"/>
    </w:p>
    <w:p w:rsidR="00EF0098" w:rsidRPr="00315887" w:rsidRDefault="00B8733B" w:rsidP="00EF00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15887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F56350" w:rsidRPr="00315887">
        <w:rPr>
          <w:rFonts w:ascii="Times New Roman" w:hAnsi="Times New Roman" w:cs="Times New Roman"/>
          <w:sz w:val="24"/>
          <w:szCs w:val="24"/>
          <w:lang w:val="sr-Latn-CS"/>
        </w:rPr>
        <w:t>Poslovniku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o radu Skupštine  opštine Rožaje („Sl. list CG – Opštinski propisi“, broj 38/18) </w:t>
      </w:r>
      <w:r w:rsidRPr="00315887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EF0098" w:rsidRPr="00315887">
        <w:rPr>
          <w:rFonts w:ascii="Times New Roman" w:hAnsi="Times New Roman" w:cs="Times New Roman"/>
          <w:sz w:val="24"/>
          <w:szCs w:val="24"/>
          <w:lang w:val="sr-Latn-BA"/>
        </w:rPr>
        <w:t xml:space="preserve">  članu 51 poslije stava 2 dodaje se novi stav  koji glasi „Kolegijumu po pozivu prisustvuju</w:t>
      </w:r>
      <w:r w:rsidR="00EF0098" w:rsidRPr="00315887">
        <w:rPr>
          <w:rFonts w:ascii="Times New Roman" w:hAnsi="Times New Roman" w:cs="Times New Roman"/>
          <w:sz w:val="24"/>
          <w:szCs w:val="24"/>
        </w:rPr>
        <w:t xml:space="preserve">: </w:t>
      </w:r>
      <w:r w:rsidR="00EF0098" w:rsidRPr="00315887">
        <w:rPr>
          <w:rFonts w:ascii="Times New Roman" w:hAnsi="Times New Roman" w:cs="Times New Roman"/>
          <w:sz w:val="24"/>
          <w:szCs w:val="24"/>
          <w:lang w:val="sr-Latn-ME"/>
        </w:rPr>
        <w:t xml:space="preserve">Predsjednik opštine ili lice koje on odredi, potpredsjednik Opštine, predsjednici radnih tijela, glavni administrator, starješina organa i službi </w:t>
      </w:r>
      <w:r w:rsidR="00EF0098" w:rsidRPr="00315887">
        <w:rPr>
          <w:rFonts w:ascii="Times New Roman" w:hAnsi="Times New Roman" w:cs="Times New Roman"/>
          <w:sz w:val="24"/>
          <w:szCs w:val="24"/>
          <w:lang w:val="sr-Latn-BA"/>
        </w:rPr>
        <w:t xml:space="preserve">“. </w:t>
      </w:r>
    </w:p>
    <w:p w:rsidR="00267A96" w:rsidRDefault="00EF0098" w:rsidP="003158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15887">
        <w:rPr>
          <w:rFonts w:ascii="Times New Roman" w:hAnsi="Times New Roman" w:cs="Times New Roman"/>
          <w:sz w:val="24"/>
          <w:szCs w:val="24"/>
          <w:lang w:val="sr-Latn-BA"/>
        </w:rPr>
        <w:t>Dosadašnji stav  3 postaje stav  4.</w:t>
      </w:r>
    </w:p>
    <w:p w:rsidR="00315887" w:rsidRPr="00315887" w:rsidRDefault="00315887" w:rsidP="0031588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C198B" w:rsidRPr="00315887" w:rsidRDefault="003C198B" w:rsidP="003C198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proofErr w:type="gramStart"/>
      <w:r w:rsidRPr="00315887">
        <w:rPr>
          <w:rFonts w:ascii="Times New Roman" w:hAnsi="Times New Roman" w:cs="Times New Roman"/>
          <w:b/>
          <w:sz w:val="24"/>
          <w:szCs w:val="24"/>
        </w:rPr>
        <w:t>Čl</w:t>
      </w:r>
      <w:proofErr w:type="spellEnd"/>
      <w:r w:rsidR="00B37780" w:rsidRPr="00315887">
        <w:rPr>
          <w:rFonts w:ascii="Times New Roman" w:hAnsi="Times New Roman" w:cs="Times New Roman"/>
          <w:b/>
          <w:sz w:val="24"/>
          <w:szCs w:val="24"/>
          <w:lang w:val="sr-Latn-BA"/>
        </w:rPr>
        <w:t>an  2</w:t>
      </w:r>
      <w:proofErr w:type="gramEnd"/>
    </w:p>
    <w:p w:rsidR="00EF0098" w:rsidRPr="00315887" w:rsidRDefault="00EF0098" w:rsidP="00EF009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315887">
        <w:rPr>
          <w:rFonts w:ascii="Times New Roman" w:hAnsi="Times New Roman" w:cs="Times New Roman"/>
          <w:sz w:val="24"/>
          <w:szCs w:val="24"/>
          <w:lang w:val="sr-Latn-BA"/>
        </w:rPr>
        <w:t>U  čalnu 68 stav 3 poslije riječi  „a“  dodaju se riječi: „dužan je da sazove“.</w:t>
      </w:r>
    </w:p>
    <w:p w:rsidR="00EF0098" w:rsidRPr="00315887" w:rsidRDefault="00EF0098" w:rsidP="00EF0098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315887">
        <w:rPr>
          <w:rFonts w:ascii="Times New Roman" w:hAnsi="Times New Roman" w:cs="Times New Roman"/>
          <w:sz w:val="24"/>
          <w:szCs w:val="24"/>
          <w:lang w:val="sr-Latn-BA"/>
        </w:rPr>
        <w:t>U stavu 4 riječi  „u roku od 10 dana“  zamjenjuju se riječima:  „u roku od 15 dana“ .</w:t>
      </w:r>
    </w:p>
    <w:p w:rsidR="00EF0098" w:rsidRPr="00315887" w:rsidRDefault="00EF0098" w:rsidP="00EF0098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0098" w:rsidRPr="00315887" w:rsidRDefault="00EF0098" w:rsidP="00EF00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</w:t>
      </w:r>
    </w:p>
    <w:p w:rsidR="000A6183" w:rsidRPr="00315887" w:rsidRDefault="00B37780" w:rsidP="000A61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5887">
        <w:rPr>
          <w:rFonts w:ascii="Times New Roman" w:hAnsi="Times New Roman" w:cs="Times New Roman"/>
          <w:sz w:val="24"/>
          <w:szCs w:val="24"/>
          <w:lang w:val="sr-Latn-BA"/>
        </w:rPr>
        <w:t>U  članu 69 stav 4 riječi „u roku od 10 dana“ zamjenjuju se riječima</w:t>
      </w:r>
      <w:r w:rsidR="006413F0" w:rsidRPr="00315887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315887">
        <w:rPr>
          <w:rFonts w:ascii="Times New Roman" w:hAnsi="Times New Roman" w:cs="Times New Roman"/>
          <w:sz w:val="24"/>
          <w:szCs w:val="24"/>
          <w:lang w:val="sr-Latn-BA"/>
        </w:rPr>
        <w:t xml:space="preserve"> „ u roku od 15 dana „ poslije riječi sazivanja dodaju se  riječi</w:t>
      </w:r>
      <w:r w:rsidR="006413F0" w:rsidRPr="00315887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315887">
        <w:rPr>
          <w:rFonts w:ascii="Times New Roman" w:hAnsi="Times New Roman" w:cs="Times New Roman"/>
          <w:sz w:val="24"/>
          <w:szCs w:val="24"/>
          <w:lang w:val="sr-Latn-BA"/>
        </w:rPr>
        <w:t xml:space="preserve"> „i mora biti završena u roku od tri mjeseca od dana sazivanja“</w:t>
      </w:r>
      <w:r w:rsidRPr="00315887">
        <w:rPr>
          <w:rFonts w:ascii="Times New Roman" w:hAnsi="Times New Roman" w:cs="Times New Roman"/>
          <w:sz w:val="24"/>
          <w:szCs w:val="24"/>
        </w:rPr>
        <w:t>.</w:t>
      </w:r>
      <w:r w:rsidR="000A6183"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510C2" w:rsidRPr="00315887" w:rsidRDefault="000A6183" w:rsidP="00B377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</w:t>
      </w:r>
    </w:p>
    <w:p w:rsidR="00267A96" w:rsidRPr="00315887" w:rsidRDefault="00EF0098" w:rsidP="00267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4</w:t>
      </w:r>
    </w:p>
    <w:p w:rsidR="00267A96" w:rsidRPr="00315887" w:rsidRDefault="00267A96" w:rsidP="000A61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odredbe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Poslovnika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radu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Skupštine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opštine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Rožaje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>(„Sl. list CG – opštinski propisi“, broj 38/18</w:t>
      </w:r>
      <w:proofErr w:type="gramStart"/>
      <w:r w:rsidRPr="00315887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ostaju</w:t>
      </w:r>
      <w:proofErr w:type="spellEnd"/>
      <w:proofErr w:type="gram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nepromijenjene</w:t>
      </w:r>
      <w:proofErr w:type="spellEnd"/>
      <w:r w:rsidRPr="003158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47CE" w:rsidRPr="00315887" w:rsidRDefault="00A647CE" w:rsidP="00A647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Član</w:t>
      </w:r>
      <w:proofErr w:type="spellEnd"/>
      <w:r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0098" w:rsidRPr="00315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:rsidR="00315887" w:rsidRPr="00315887" w:rsidRDefault="00A647CE" w:rsidP="00A647C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>Ova Odluka stupa na snagu danom objavljivanja u</w:t>
      </w:r>
      <w:r w:rsidR="003C4C60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„Službenom listu Crne Gore </w:t>
      </w:r>
      <w:r w:rsidR="00267A96" w:rsidRPr="00315887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="003C4C60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opštinski propisi“. </w:t>
      </w:r>
    </w:p>
    <w:p w:rsidR="00A647CE" w:rsidRPr="00315887" w:rsidRDefault="00A647CE" w:rsidP="00A64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>Broj:____________</w:t>
      </w:r>
    </w:p>
    <w:p w:rsidR="00315887" w:rsidRPr="00315887" w:rsidRDefault="00BF6C9B" w:rsidP="00A64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>Rožaje, _________ 2021</w:t>
      </w:r>
      <w:r w:rsidR="00A647CE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15887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="00A647CE" w:rsidRPr="00315887">
        <w:rPr>
          <w:rFonts w:ascii="Times New Roman" w:hAnsi="Times New Roman" w:cs="Times New Roman"/>
          <w:sz w:val="24"/>
          <w:szCs w:val="24"/>
          <w:lang w:val="sr-Latn-CS"/>
        </w:rPr>
        <w:t>odine</w:t>
      </w:r>
    </w:p>
    <w:p w:rsidR="00FB7FA1" w:rsidRPr="00315887" w:rsidRDefault="00A647CE" w:rsidP="00FB7FA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A647CE" w:rsidRPr="00315887" w:rsidRDefault="00A647CE" w:rsidP="00A6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</w:t>
      </w:r>
      <w:r w:rsidR="000A6183"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</w:t>
      </w:r>
      <w:r w:rsidR="00BF6C9B" w:rsidRPr="0031588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</w:t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>Predsjednik Skupštine,</w:t>
      </w:r>
    </w:p>
    <w:p w:rsidR="00FC6643" w:rsidRPr="00315887" w:rsidRDefault="00FC6643" w:rsidP="00A64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15887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04319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</w:t>
      </w:r>
      <w:r w:rsidR="00F56350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E04319" w:rsidRPr="00315887">
        <w:rPr>
          <w:rFonts w:ascii="Times New Roman" w:hAnsi="Times New Roman" w:cs="Times New Roman"/>
          <w:sz w:val="24"/>
          <w:szCs w:val="24"/>
          <w:lang w:val="sr-Latn-CS"/>
        </w:rPr>
        <w:t>Almir Avdić, s. r.</w:t>
      </w:r>
    </w:p>
    <w:p w:rsidR="00EF6F69" w:rsidRPr="005A639B" w:rsidRDefault="00FC6643" w:rsidP="005A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</w:t>
      </w:r>
      <w:r w:rsidR="00A647CE" w:rsidRPr="00315887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315887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bookmarkStart w:id="0" w:name="_GoBack"/>
      <w:bookmarkEnd w:id="0"/>
    </w:p>
    <w:sectPr w:rsidR="00EF6F69" w:rsidRPr="005A639B" w:rsidSect="006B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8B"/>
    <w:rsid w:val="000A6183"/>
    <w:rsid w:val="000B40B4"/>
    <w:rsid w:val="000E5A95"/>
    <w:rsid w:val="00192ADA"/>
    <w:rsid w:val="001C3CD1"/>
    <w:rsid w:val="00267A96"/>
    <w:rsid w:val="00291D0E"/>
    <w:rsid w:val="00315238"/>
    <w:rsid w:val="00315887"/>
    <w:rsid w:val="00317CCC"/>
    <w:rsid w:val="003C198B"/>
    <w:rsid w:val="003C4C60"/>
    <w:rsid w:val="004B3768"/>
    <w:rsid w:val="004B5D5B"/>
    <w:rsid w:val="005754E9"/>
    <w:rsid w:val="005A639B"/>
    <w:rsid w:val="006413F0"/>
    <w:rsid w:val="006C243E"/>
    <w:rsid w:val="006C3BE4"/>
    <w:rsid w:val="006D2FF6"/>
    <w:rsid w:val="007047C8"/>
    <w:rsid w:val="0076074C"/>
    <w:rsid w:val="00763F13"/>
    <w:rsid w:val="007A1798"/>
    <w:rsid w:val="007D4144"/>
    <w:rsid w:val="00824ED9"/>
    <w:rsid w:val="00831248"/>
    <w:rsid w:val="00844D61"/>
    <w:rsid w:val="00845EF5"/>
    <w:rsid w:val="00875855"/>
    <w:rsid w:val="008E5BA1"/>
    <w:rsid w:val="0096289A"/>
    <w:rsid w:val="0097285A"/>
    <w:rsid w:val="0098345C"/>
    <w:rsid w:val="00A42C2B"/>
    <w:rsid w:val="00A647CE"/>
    <w:rsid w:val="00A9106D"/>
    <w:rsid w:val="00B37780"/>
    <w:rsid w:val="00B8733B"/>
    <w:rsid w:val="00BF1C2C"/>
    <w:rsid w:val="00BF6C9B"/>
    <w:rsid w:val="00C2230A"/>
    <w:rsid w:val="00C510C2"/>
    <w:rsid w:val="00D51057"/>
    <w:rsid w:val="00DF4F8E"/>
    <w:rsid w:val="00E04319"/>
    <w:rsid w:val="00EF0098"/>
    <w:rsid w:val="00EF6F69"/>
    <w:rsid w:val="00F218DA"/>
    <w:rsid w:val="00F56350"/>
    <w:rsid w:val="00FB7FA1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2</cp:revision>
  <cp:lastPrinted>2021-04-12T07:41:00Z</cp:lastPrinted>
  <dcterms:created xsi:type="dcterms:W3CDTF">2021-04-16T12:55:00Z</dcterms:created>
  <dcterms:modified xsi:type="dcterms:W3CDTF">2021-04-16T12:55:00Z</dcterms:modified>
</cp:coreProperties>
</file>