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(„Sl. list CG-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“ br. 9/11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163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list CG -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“ br. 01/12),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27.12.</w:t>
      </w:r>
      <w:r w:rsidRPr="007B53F3">
        <w:rPr>
          <w:rFonts w:ascii="Times New Roman" w:hAnsi="Times New Roman" w:cs="Times New Roman"/>
          <w:sz w:val="24"/>
          <w:szCs w:val="24"/>
        </w:rPr>
        <w:t xml:space="preserve">2016.godine, d o n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j e l a  j e</w:t>
      </w:r>
    </w:p>
    <w:p w:rsidR="007B53F3" w:rsidRPr="007B53F3" w:rsidRDefault="007B53F3" w:rsidP="007B53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3F3">
        <w:rPr>
          <w:rFonts w:ascii="Times New Roman" w:hAnsi="Times New Roman" w:cs="Times New Roman"/>
          <w:b/>
          <w:sz w:val="24"/>
          <w:szCs w:val="24"/>
        </w:rPr>
        <w:t xml:space="preserve">P R O G R A </w:t>
      </w:r>
      <w:proofErr w:type="gramStart"/>
      <w:r w:rsidRPr="007B53F3">
        <w:rPr>
          <w:rFonts w:ascii="Times New Roman" w:hAnsi="Times New Roman" w:cs="Times New Roman"/>
          <w:b/>
          <w:sz w:val="24"/>
          <w:szCs w:val="24"/>
        </w:rPr>
        <w:t>M  R</w:t>
      </w:r>
      <w:proofErr w:type="gramEnd"/>
      <w:r w:rsidRPr="007B53F3">
        <w:rPr>
          <w:rFonts w:ascii="Times New Roman" w:hAnsi="Times New Roman" w:cs="Times New Roman"/>
          <w:b/>
          <w:sz w:val="24"/>
          <w:szCs w:val="24"/>
        </w:rPr>
        <w:t xml:space="preserve"> A D A</w:t>
      </w:r>
    </w:p>
    <w:p w:rsidR="007B53F3" w:rsidRPr="007B53F3" w:rsidRDefault="007B53F3" w:rsidP="007B53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B53F3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7B53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7B53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  <w:r w:rsidRPr="007B53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b/>
          <w:sz w:val="24"/>
          <w:szCs w:val="24"/>
        </w:rPr>
        <w:t xml:space="preserve"> 2017.</w:t>
      </w:r>
      <w:proofErr w:type="gramEnd"/>
      <w:r w:rsidR="00453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B53F3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proofErr w:type="gramEnd"/>
    </w:p>
    <w:p w:rsidR="007B53F3" w:rsidRPr="007B53F3" w:rsidRDefault="007B53F3" w:rsidP="007B53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>OPŠTI DIO</w:t>
      </w: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2017.godinu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nosioci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pojedinih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nadle</w:t>
      </w:r>
      <w:r>
        <w:rPr>
          <w:rFonts w:ascii="Times New Roman" w:hAnsi="Times New Roman" w:cs="Times New Roman"/>
          <w:sz w:val="24"/>
          <w:szCs w:val="24"/>
        </w:rPr>
        <w:t>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</w:t>
      </w:r>
      <w:r w:rsidRPr="007B53F3">
        <w:rPr>
          <w:rFonts w:ascii="Times New Roman" w:hAnsi="Times New Roman" w:cs="Times New Roman"/>
          <w:sz w:val="24"/>
          <w:szCs w:val="24"/>
        </w:rPr>
        <w:t>enih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Ustavom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Nosioci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obavezni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.</w:t>
      </w:r>
    </w:p>
    <w:p w:rsidR="007B53F3" w:rsidRDefault="007B53F3" w:rsidP="00644B8E">
      <w:pPr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prate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preduzimaju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neophodne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blagovremene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dosljedne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cjelovite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.</w:t>
      </w:r>
    </w:p>
    <w:p w:rsidR="00922612" w:rsidRPr="00644B8E" w:rsidRDefault="00922612" w:rsidP="00644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3F3" w:rsidRPr="00922612" w:rsidRDefault="007B53F3" w:rsidP="00644B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>Prvi</w:t>
      </w:r>
      <w:proofErr w:type="spellEnd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>kvartal</w:t>
      </w:r>
      <w:proofErr w:type="spellEnd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B53F3" w:rsidRPr="007B53F3" w:rsidRDefault="007B53F3" w:rsidP="007B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investicionih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2017.godinu;</w:t>
      </w:r>
    </w:p>
    <w:p w:rsidR="007B53F3" w:rsidRPr="007B53F3" w:rsidRDefault="007B53F3" w:rsidP="00644B8E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Obradjivač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: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investicije</w:t>
      </w:r>
      <w:proofErr w:type="spellEnd"/>
    </w:p>
    <w:p w:rsidR="007B53F3" w:rsidRPr="007B53F3" w:rsidRDefault="007B53F3" w:rsidP="007B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2016.godinu </w:t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            JU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;</w:t>
      </w:r>
    </w:p>
    <w:p w:rsidR="007B53F3" w:rsidRPr="007B53F3" w:rsidRDefault="007B53F3" w:rsidP="00644B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: 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  <w:t xml:space="preserve">JU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kula</w:t>
      </w:r>
      <w:proofErr w:type="spellEnd"/>
      <w:proofErr w:type="gramStart"/>
      <w:r w:rsidRPr="007B53F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proofErr w:type="gramEnd"/>
    </w:p>
    <w:p w:rsidR="007B53F3" w:rsidRPr="007B53F3" w:rsidRDefault="007B53F3" w:rsidP="007B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2016.godinu </w:t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          JU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;</w:t>
      </w:r>
    </w:p>
    <w:p w:rsidR="007B53F3" w:rsidRPr="007B53F3" w:rsidRDefault="007B53F3" w:rsidP="00644B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: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  <w:t xml:space="preserve">JU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:rsidR="007B53F3" w:rsidRPr="007B53F3" w:rsidRDefault="007B53F3" w:rsidP="007B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2016.godinu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2017.godinu; </w:t>
      </w:r>
    </w:p>
    <w:p w:rsidR="007B53F3" w:rsidRPr="007B53F3" w:rsidRDefault="007B53F3" w:rsidP="00644B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: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Turistička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:rsidR="007B53F3" w:rsidRPr="007B53F3" w:rsidRDefault="007B53F3" w:rsidP="007B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2016.godinu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DOO „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2017.godinu;</w:t>
      </w:r>
    </w:p>
    <w:p w:rsidR="007B53F3" w:rsidRPr="007B53F3" w:rsidRDefault="007B53F3" w:rsidP="00644B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: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  <w:t>DOO „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centar</w:t>
      </w:r>
      <w:proofErr w:type="spellEnd"/>
      <w:proofErr w:type="gramStart"/>
      <w:r w:rsidRPr="007B53F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proofErr w:type="gramEnd"/>
    </w:p>
    <w:p w:rsidR="007B53F3" w:rsidRPr="007B53F3" w:rsidRDefault="007B53F3" w:rsidP="007B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2016.godinu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DOO „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2017.godinu;</w:t>
      </w:r>
    </w:p>
    <w:p w:rsidR="007B53F3" w:rsidRPr="007B53F3" w:rsidRDefault="007B53F3" w:rsidP="00644B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: 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  <w:t>DOO „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proofErr w:type="gramStart"/>
      <w:r w:rsidRPr="007B53F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proofErr w:type="gramEnd"/>
    </w:p>
    <w:p w:rsidR="007B53F3" w:rsidRPr="007B53F3" w:rsidRDefault="007B53F3" w:rsidP="007B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2016.godinu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DOO „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2017.godinu;</w:t>
      </w:r>
    </w:p>
    <w:p w:rsidR="007B53F3" w:rsidRPr="007B53F3" w:rsidRDefault="007B53F3" w:rsidP="007B53F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: 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  <w:t>DOO „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proofErr w:type="gramStart"/>
      <w:r w:rsidRPr="007B53F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proofErr w:type="gramEnd"/>
    </w:p>
    <w:p w:rsidR="007B53F3" w:rsidRPr="007B53F3" w:rsidRDefault="007B53F3" w:rsidP="007B53F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53F3" w:rsidRPr="007B53F3" w:rsidRDefault="007B53F3" w:rsidP="007B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lastRenderedPageBreak/>
        <w:t>Izvještaj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2016.godinu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2017.godinu;</w:t>
      </w: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: 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  <w:t>JU „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proofErr w:type="gramStart"/>
      <w:r w:rsidRPr="007B53F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proofErr w:type="gramEnd"/>
    </w:p>
    <w:p w:rsidR="007B53F3" w:rsidRPr="007B53F3" w:rsidRDefault="007B53F3" w:rsidP="007B53F3">
      <w:pPr>
        <w:pStyle w:val="ListParagraph"/>
        <w:numPr>
          <w:ilvl w:val="0"/>
          <w:numId w:val="1"/>
        </w:numPr>
        <w:jc w:val="both"/>
      </w:pPr>
      <w:r w:rsidRPr="007B53F3">
        <w:t xml:space="preserve"> Informacija o realizaciji strateškog plana opštine Rožaje;</w:t>
      </w:r>
    </w:p>
    <w:p w:rsidR="007B53F3" w:rsidRPr="007B53F3" w:rsidRDefault="007B53F3" w:rsidP="007B53F3">
      <w:pPr>
        <w:pStyle w:val="ListParagraph"/>
        <w:ind w:left="360"/>
        <w:jc w:val="both"/>
      </w:pPr>
      <w:r w:rsidRPr="007B53F3">
        <w:t xml:space="preserve">    Obrađivač:</w:t>
      </w:r>
      <w:r w:rsidRPr="007B53F3">
        <w:tab/>
      </w:r>
      <w:r w:rsidRPr="007B53F3">
        <w:tab/>
      </w:r>
      <w:r w:rsidRPr="007B53F3">
        <w:tab/>
        <w:t>Sekretarijat za ekonomski razvoj i preduzetništvo</w:t>
      </w:r>
    </w:p>
    <w:p w:rsidR="007B53F3" w:rsidRPr="007B53F3" w:rsidRDefault="007B53F3" w:rsidP="007B53F3">
      <w:pPr>
        <w:pStyle w:val="ListParagraph"/>
        <w:ind w:left="360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1"/>
        </w:numPr>
        <w:jc w:val="both"/>
      </w:pPr>
      <w:r w:rsidRPr="007B53F3">
        <w:t>Predlog Odluke o dodjeli zemljišta sa naknadom</w:t>
      </w:r>
      <w:r w:rsidR="00453244">
        <w:t>;</w:t>
      </w:r>
    </w:p>
    <w:p w:rsidR="007B53F3" w:rsidRPr="007B53F3" w:rsidRDefault="007B53F3" w:rsidP="007B53F3">
      <w:pPr>
        <w:pStyle w:val="ListParagraph"/>
        <w:ind w:left="644"/>
        <w:jc w:val="both"/>
      </w:pPr>
      <w:r w:rsidRPr="007B53F3">
        <w:t xml:space="preserve">   Obrađivač:</w:t>
      </w:r>
      <w:r w:rsidRPr="007B53F3">
        <w:tab/>
      </w:r>
      <w:r w:rsidRPr="007B53F3">
        <w:tab/>
      </w:r>
      <w:r w:rsidRPr="007B53F3">
        <w:tab/>
        <w:t>Direkcija za imovinu i zaštitu prava Opštine</w:t>
      </w: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3F3" w:rsidRPr="007B53F3" w:rsidRDefault="007B53F3" w:rsidP="007B53F3">
      <w:pPr>
        <w:pStyle w:val="ListParagraph"/>
        <w:numPr>
          <w:ilvl w:val="0"/>
          <w:numId w:val="1"/>
        </w:numPr>
        <w:jc w:val="both"/>
      </w:pPr>
      <w:r w:rsidRPr="007B53F3">
        <w:t>Predlog Odluke o donošenju izmjena i dopuna DUP-a „Centar 2“;</w:t>
      </w:r>
    </w:p>
    <w:p w:rsidR="007B53F3" w:rsidRPr="007B53F3" w:rsidRDefault="007B53F3" w:rsidP="007B53F3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 xml:space="preserve">Sekretarijat za planiranje, uređenje prostora i </w:t>
      </w:r>
    </w:p>
    <w:p w:rsidR="007B53F3" w:rsidRPr="007B53F3" w:rsidRDefault="007B53F3" w:rsidP="00644B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proofErr w:type="gram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ab/>
      </w:r>
    </w:p>
    <w:p w:rsidR="007B53F3" w:rsidRPr="007B53F3" w:rsidRDefault="007B53F3" w:rsidP="007B53F3">
      <w:pPr>
        <w:pStyle w:val="ListParagraph"/>
        <w:numPr>
          <w:ilvl w:val="0"/>
          <w:numId w:val="1"/>
        </w:numPr>
        <w:tabs>
          <w:tab w:val="left" w:pos="6120"/>
        </w:tabs>
        <w:jc w:val="both"/>
      </w:pPr>
      <w:r w:rsidRPr="007B53F3">
        <w:t>Predlog Odluke o davanju saglasnosti na Odluku o osnivanju Mjesne zajednice „Bogaje“;</w:t>
      </w:r>
    </w:p>
    <w:p w:rsidR="007B53F3" w:rsidRPr="007B53F3" w:rsidRDefault="007B53F3" w:rsidP="007B53F3">
      <w:pPr>
        <w:pStyle w:val="ListParagraph"/>
        <w:tabs>
          <w:tab w:val="left" w:pos="6120"/>
        </w:tabs>
        <w:ind w:left="644"/>
        <w:jc w:val="both"/>
      </w:pPr>
      <w:r w:rsidRPr="007B53F3">
        <w:t xml:space="preserve">Obrađivač:                              </w:t>
      </w:r>
      <w:r w:rsidR="00644B8E">
        <w:t xml:space="preserve">  </w:t>
      </w:r>
      <w:r w:rsidRPr="007B53F3">
        <w:t>Sekretarijat za mjesne zajednice</w:t>
      </w:r>
    </w:p>
    <w:p w:rsidR="007B53F3" w:rsidRPr="007B53F3" w:rsidRDefault="007B53F3" w:rsidP="007B53F3">
      <w:pPr>
        <w:pStyle w:val="ListParagraph"/>
        <w:tabs>
          <w:tab w:val="left" w:pos="6120"/>
        </w:tabs>
        <w:ind w:left="644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1"/>
        </w:numPr>
        <w:tabs>
          <w:tab w:val="left" w:pos="6120"/>
        </w:tabs>
        <w:jc w:val="both"/>
      </w:pPr>
      <w:r w:rsidRPr="007B53F3">
        <w:t>Informacija o ostvarivanju rezultata projekata u opštini i ustanovama</w:t>
      </w:r>
      <w:r w:rsidR="00453244">
        <w:t>;</w:t>
      </w:r>
    </w:p>
    <w:p w:rsidR="007B53F3" w:rsidRPr="007B53F3" w:rsidRDefault="007B53F3" w:rsidP="007B53F3">
      <w:pPr>
        <w:pStyle w:val="ListParagraph"/>
        <w:ind w:left="644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>Sekretarijat za ekonomski razvoj i preduzetništvo</w:t>
      </w:r>
    </w:p>
    <w:p w:rsidR="007B53F3" w:rsidRPr="007B53F3" w:rsidRDefault="007B53F3" w:rsidP="007B53F3">
      <w:pPr>
        <w:pStyle w:val="ListParagraph"/>
        <w:ind w:left="644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1"/>
        </w:numPr>
        <w:jc w:val="both"/>
      </w:pPr>
      <w:r w:rsidRPr="007B53F3">
        <w:t>Predlo</w:t>
      </w:r>
      <w:r w:rsidR="002222E5">
        <w:t>g</w:t>
      </w:r>
      <w:r w:rsidRPr="007B53F3">
        <w:t xml:space="preserve"> Plana zaštite od poplava za opštinu Rožaje</w:t>
      </w:r>
      <w:r w:rsidR="002222E5">
        <w:t>;</w:t>
      </w:r>
    </w:p>
    <w:p w:rsidR="007B53F3" w:rsidRPr="007B53F3" w:rsidRDefault="007B53F3" w:rsidP="007B53F3">
      <w:pPr>
        <w:pStyle w:val="ListParagraph"/>
        <w:ind w:left="644"/>
        <w:jc w:val="both"/>
      </w:pPr>
      <w:r w:rsidRPr="007B53F3">
        <w:t xml:space="preserve">Obrađivač:                               </w:t>
      </w:r>
      <w:r w:rsidR="00644B8E">
        <w:t xml:space="preserve"> </w:t>
      </w:r>
      <w:r w:rsidRPr="007B53F3">
        <w:t>Služba zaštite i spašavanja</w:t>
      </w:r>
    </w:p>
    <w:p w:rsidR="007B53F3" w:rsidRPr="007B53F3" w:rsidRDefault="007B53F3" w:rsidP="007B53F3">
      <w:pPr>
        <w:pStyle w:val="ListParagraph"/>
        <w:ind w:left="644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1"/>
        </w:numPr>
        <w:jc w:val="both"/>
      </w:pPr>
      <w:r w:rsidRPr="007B53F3">
        <w:t>Predlog Odluke o donošenju Lokalne studije lokacije „Jela“</w:t>
      </w:r>
      <w:r w:rsidR="002222E5">
        <w:t>;</w:t>
      </w:r>
    </w:p>
    <w:p w:rsidR="007B53F3" w:rsidRPr="007B53F3" w:rsidRDefault="007B53F3" w:rsidP="007B53F3">
      <w:pPr>
        <w:pStyle w:val="ListParagraph"/>
        <w:jc w:val="both"/>
      </w:pPr>
      <w:r w:rsidRPr="007B53F3">
        <w:t xml:space="preserve">Obrađivač:                               Sekretarijat za planiranje, uređenje prostora i </w:t>
      </w:r>
    </w:p>
    <w:p w:rsidR="007B53F3" w:rsidRPr="007B53F3" w:rsidRDefault="007B53F3" w:rsidP="00644B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proofErr w:type="gram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sredine</w:t>
      </w:r>
      <w:proofErr w:type="spellEnd"/>
    </w:p>
    <w:p w:rsidR="007B53F3" w:rsidRPr="007B53F3" w:rsidRDefault="007B53F3" w:rsidP="007B53F3">
      <w:pPr>
        <w:pStyle w:val="ListParagraph"/>
        <w:numPr>
          <w:ilvl w:val="0"/>
          <w:numId w:val="1"/>
        </w:numPr>
        <w:jc w:val="both"/>
      </w:pPr>
      <w:r w:rsidRPr="007B53F3">
        <w:t>Predlog Odluke o donošenju Lokalne studije lokacije „Pogled“</w:t>
      </w:r>
      <w:r w:rsidR="002222E5">
        <w:t>;</w:t>
      </w:r>
    </w:p>
    <w:p w:rsidR="007B53F3" w:rsidRPr="007B53F3" w:rsidRDefault="007B53F3" w:rsidP="007B53F3">
      <w:pPr>
        <w:pStyle w:val="ListParagraph"/>
        <w:jc w:val="both"/>
      </w:pPr>
      <w:r w:rsidRPr="007B53F3">
        <w:t xml:space="preserve">Obrađivač:                               Sekretarijat za planiranje, uređenje prostora i </w:t>
      </w:r>
    </w:p>
    <w:p w:rsidR="007B53F3" w:rsidRPr="007B53F3" w:rsidRDefault="007B53F3" w:rsidP="00644B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proofErr w:type="gram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ab/>
      </w:r>
    </w:p>
    <w:p w:rsidR="007B53F3" w:rsidRPr="007B53F3" w:rsidRDefault="007B53F3" w:rsidP="007B53F3">
      <w:pPr>
        <w:pStyle w:val="ListParagraph"/>
        <w:numPr>
          <w:ilvl w:val="0"/>
          <w:numId w:val="1"/>
        </w:numPr>
        <w:jc w:val="both"/>
      </w:pPr>
      <w:r w:rsidRPr="007B53F3">
        <w:t>Predlog Odluke o donošenju Lokalne studije lokacije „Benziske pumpa - Skarepača“</w:t>
      </w:r>
      <w:r w:rsidR="002222E5">
        <w:t>;</w:t>
      </w:r>
    </w:p>
    <w:p w:rsidR="007B53F3" w:rsidRPr="007B53F3" w:rsidRDefault="007B53F3" w:rsidP="007B53F3">
      <w:pPr>
        <w:pStyle w:val="ListParagraph"/>
        <w:jc w:val="both"/>
      </w:pPr>
      <w:r w:rsidRPr="007B53F3">
        <w:t xml:space="preserve">Obrađivač:                               Sekretarijat za planiranje, uređenje prostora i </w:t>
      </w:r>
    </w:p>
    <w:p w:rsidR="007B53F3" w:rsidRPr="007B53F3" w:rsidRDefault="007B53F3" w:rsidP="00644B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proofErr w:type="gram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sredine</w:t>
      </w:r>
      <w:proofErr w:type="spellEnd"/>
    </w:p>
    <w:p w:rsidR="007B53F3" w:rsidRPr="007B53F3" w:rsidRDefault="007B53F3" w:rsidP="007B53F3">
      <w:pPr>
        <w:pStyle w:val="ListParagraph"/>
        <w:numPr>
          <w:ilvl w:val="0"/>
          <w:numId w:val="1"/>
        </w:numPr>
        <w:tabs>
          <w:tab w:val="left" w:pos="6120"/>
        </w:tabs>
        <w:jc w:val="both"/>
      </w:pPr>
      <w:r w:rsidRPr="007B53F3">
        <w:t>Predlog Odluke o donošenju Lokalne plana upravljavanja komunalnog i neopasnog građevinskog otpada</w:t>
      </w:r>
      <w:r w:rsidR="002222E5">
        <w:t>;</w:t>
      </w:r>
    </w:p>
    <w:p w:rsidR="007B53F3" w:rsidRPr="00644B8E" w:rsidRDefault="007B53F3" w:rsidP="00644B8E">
      <w:pPr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t>zaštitu</w:t>
      </w:r>
      <w:proofErr w:type="spellEnd"/>
      <w:r w:rsidRPr="007B53F3">
        <w:t xml:space="preserve"> </w:t>
      </w:r>
      <w:proofErr w:type="spellStart"/>
      <w:r w:rsidRPr="007B53F3">
        <w:t>životne</w:t>
      </w:r>
      <w:proofErr w:type="spellEnd"/>
      <w:r w:rsidRPr="007B53F3">
        <w:t xml:space="preserve"> </w:t>
      </w:r>
      <w:proofErr w:type="spellStart"/>
      <w:r w:rsidRPr="007B53F3">
        <w:t>sredine</w:t>
      </w:r>
      <w:proofErr w:type="spellEnd"/>
      <w:r w:rsidRPr="007B53F3">
        <w:t xml:space="preserve">       </w:t>
      </w:r>
    </w:p>
    <w:p w:rsidR="007B53F3" w:rsidRPr="007B53F3" w:rsidRDefault="007B53F3" w:rsidP="007B53F3">
      <w:pPr>
        <w:pStyle w:val="ListParagraph"/>
        <w:ind w:left="644"/>
        <w:jc w:val="both"/>
      </w:pPr>
      <w:r w:rsidRPr="007B53F3">
        <w:t xml:space="preserve">     </w:t>
      </w:r>
    </w:p>
    <w:p w:rsidR="007B53F3" w:rsidRPr="00922612" w:rsidRDefault="007B53F3" w:rsidP="007B53F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>Drugi</w:t>
      </w:r>
      <w:proofErr w:type="spellEnd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>kvartal</w:t>
      </w:r>
      <w:proofErr w:type="spellEnd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B53F3" w:rsidRPr="007B53F3" w:rsidRDefault="007B53F3" w:rsidP="007B53F3">
      <w:pPr>
        <w:pStyle w:val="ListParagraph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2"/>
        </w:numPr>
        <w:jc w:val="both"/>
      </w:pPr>
      <w:r w:rsidRPr="007B53F3">
        <w:t xml:space="preserve">Predlog Odluke o završnom računu Budžeta opštine Rožaje za 2016. godinu; </w:t>
      </w:r>
    </w:p>
    <w:p w:rsidR="007B53F3" w:rsidRPr="007B53F3" w:rsidRDefault="007B53F3" w:rsidP="00644B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="00644B8E">
        <w:rPr>
          <w:rFonts w:ascii="Times New Roman" w:hAnsi="Times New Roman" w:cs="Times New Roman"/>
          <w:sz w:val="24"/>
          <w:szCs w:val="24"/>
        </w:rPr>
        <w:t>:</w:t>
      </w:r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finansije</w:t>
      </w:r>
      <w:proofErr w:type="spellEnd"/>
    </w:p>
    <w:p w:rsidR="007B53F3" w:rsidRPr="007B53F3" w:rsidRDefault="007B53F3" w:rsidP="007B53F3">
      <w:pPr>
        <w:pStyle w:val="ListParagraph"/>
        <w:numPr>
          <w:ilvl w:val="0"/>
          <w:numId w:val="2"/>
        </w:numPr>
        <w:jc w:val="both"/>
      </w:pPr>
      <w:r w:rsidRPr="007B53F3">
        <w:t>Predlog Izvejštaja o radu Predsjednika opštine Rožaje za 2016.godinu</w:t>
      </w:r>
      <w:r w:rsidR="002222E5">
        <w:t>;</w:t>
      </w:r>
    </w:p>
    <w:p w:rsidR="007B53F3" w:rsidRPr="007B53F3" w:rsidRDefault="007B53F3" w:rsidP="00644B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="00644B8E">
        <w:rPr>
          <w:rFonts w:ascii="Times New Roman" w:hAnsi="Times New Roman" w:cs="Times New Roman"/>
          <w:sz w:val="24"/>
          <w:szCs w:val="24"/>
        </w:rPr>
        <w:t>:</w:t>
      </w:r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</w:p>
    <w:p w:rsidR="007B53F3" w:rsidRPr="007B53F3" w:rsidRDefault="007B53F3" w:rsidP="007B53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DUP-a „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Industrijska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Zeleni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“;</w:t>
      </w:r>
    </w:p>
    <w:p w:rsidR="007B53F3" w:rsidRPr="007B53F3" w:rsidRDefault="007B53F3" w:rsidP="00644B8E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>Sekretarijat za planiranje, uređenje prostora i zaštitu životne sredine</w:t>
      </w:r>
    </w:p>
    <w:p w:rsidR="007B53F3" w:rsidRPr="007B53F3" w:rsidRDefault="007B53F3" w:rsidP="007B53F3">
      <w:pPr>
        <w:pStyle w:val="ListParagraph"/>
        <w:jc w:val="both"/>
      </w:pPr>
    </w:p>
    <w:p w:rsidR="007B53F3" w:rsidRPr="007B53F3" w:rsidRDefault="007B53F3" w:rsidP="007B53F3">
      <w:pPr>
        <w:pStyle w:val="ListParagraph"/>
        <w:jc w:val="both"/>
      </w:pPr>
    </w:p>
    <w:p w:rsidR="007B53F3" w:rsidRPr="007B53F3" w:rsidRDefault="007B53F3" w:rsidP="007B53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lastRenderedPageBreak/>
        <w:t>Predlog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DUP-a „C8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C10“</w:t>
      </w:r>
      <w:r w:rsidR="00644B8E">
        <w:rPr>
          <w:rFonts w:ascii="Times New Roman" w:hAnsi="Times New Roman" w:cs="Times New Roman"/>
          <w:sz w:val="24"/>
          <w:szCs w:val="24"/>
        </w:rPr>
        <w:t>;</w:t>
      </w:r>
    </w:p>
    <w:p w:rsidR="007B53F3" w:rsidRDefault="007B53F3" w:rsidP="00644B8E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>Sekretarijat za planiranje, uredjenje prostora i zaštitu životne sredine</w:t>
      </w:r>
    </w:p>
    <w:p w:rsidR="00644B8E" w:rsidRPr="007B53F3" w:rsidRDefault="00644B8E" w:rsidP="00644B8E">
      <w:pPr>
        <w:pStyle w:val="ListParagraph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2"/>
        </w:numPr>
        <w:jc w:val="both"/>
      </w:pPr>
      <w:r w:rsidRPr="007B53F3">
        <w:t>Informacija o stanju u privredi i opštini Rožaje</w:t>
      </w:r>
      <w:r w:rsidR="00644B8E">
        <w:t>;</w:t>
      </w:r>
    </w:p>
    <w:p w:rsidR="007B53F3" w:rsidRPr="007B53F3" w:rsidRDefault="007B53F3" w:rsidP="007B53F3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>Sekretarijat za ekonomski razvoj i preduzetništvo</w:t>
      </w:r>
    </w:p>
    <w:p w:rsidR="007B53F3" w:rsidRPr="007B53F3" w:rsidRDefault="007B53F3" w:rsidP="007B53F3">
      <w:pPr>
        <w:pStyle w:val="ListParagraph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2"/>
        </w:numPr>
        <w:jc w:val="both"/>
      </w:pPr>
      <w:r w:rsidRPr="007B53F3">
        <w:t>Informacija o obimu i strukturi registrovanih privrednih djelatnosti;</w:t>
      </w:r>
    </w:p>
    <w:p w:rsidR="007B53F3" w:rsidRPr="007B53F3" w:rsidRDefault="007B53F3" w:rsidP="007B53F3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>Sekretarijat za ekonomski razvoj i preduzetništvo</w:t>
      </w:r>
    </w:p>
    <w:p w:rsidR="007B53F3" w:rsidRPr="007B53F3" w:rsidRDefault="007B53F3" w:rsidP="007B53F3">
      <w:pPr>
        <w:pStyle w:val="ListParagraph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2"/>
        </w:numPr>
        <w:jc w:val="both"/>
      </w:pPr>
      <w:r w:rsidRPr="007B53F3">
        <w:t>Predlog Plana zaštite i spašavanja od požara za opštinu Rožaje</w:t>
      </w:r>
      <w:r w:rsidR="00644B8E">
        <w:t>;</w:t>
      </w:r>
    </w:p>
    <w:p w:rsidR="007B53F3" w:rsidRPr="007B53F3" w:rsidRDefault="007B53F3" w:rsidP="007B53F3">
      <w:pPr>
        <w:pStyle w:val="ListParagraph"/>
        <w:ind w:left="540"/>
        <w:jc w:val="both"/>
      </w:pPr>
      <w:r w:rsidRPr="007B53F3">
        <w:t>Obrađivač:                               Služba zaštite i spašavanja</w:t>
      </w:r>
    </w:p>
    <w:p w:rsidR="007B53F3" w:rsidRPr="007B53F3" w:rsidRDefault="007B53F3" w:rsidP="007B53F3">
      <w:pPr>
        <w:pStyle w:val="ListParagraph"/>
        <w:ind w:left="540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2"/>
        </w:numPr>
        <w:jc w:val="both"/>
      </w:pPr>
      <w:r w:rsidRPr="007B53F3">
        <w:t>Predlog Odluke o dodjeli zemljišta bez naknade</w:t>
      </w:r>
      <w:r w:rsidR="00644B8E">
        <w:t>;</w:t>
      </w: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: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Opštine</w:t>
      </w:r>
      <w:proofErr w:type="spellEnd"/>
    </w:p>
    <w:p w:rsidR="007B53F3" w:rsidRPr="007B53F3" w:rsidRDefault="007B53F3" w:rsidP="007B53F3">
      <w:pPr>
        <w:pStyle w:val="ListParagraph"/>
        <w:numPr>
          <w:ilvl w:val="0"/>
          <w:numId w:val="2"/>
        </w:numPr>
        <w:jc w:val="both"/>
      </w:pPr>
      <w:r w:rsidRPr="007B53F3">
        <w:t>Predlog Odluke o raspodjeli stambenog prostora radi rješavanja stambenog pitanja socijalno ugroženim licima i licima sa posebnim potrebama</w:t>
      </w:r>
      <w:r w:rsidR="002222E5">
        <w:t>.</w:t>
      </w:r>
    </w:p>
    <w:p w:rsid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: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Opštine</w:t>
      </w:r>
      <w:proofErr w:type="spellEnd"/>
    </w:p>
    <w:p w:rsidR="00922612" w:rsidRPr="007B53F3" w:rsidRDefault="00922612" w:rsidP="007B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612" w:rsidRPr="00922612" w:rsidRDefault="007B53F3" w:rsidP="007B53F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>Treći</w:t>
      </w:r>
      <w:proofErr w:type="spellEnd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>kvartal</w:t>
      </w:r>
      <w:proofErr w:type="spellEnd"/>
    </w:p>
    <w:p w:rsidR="007B53F3" w:rsidRPr="007B53F3" w:rsidRDefault="007B53F3" w:rsidP="00453244">
      <w:pPr>
        <w:pStyle w:val="ListParagraph"/>
        <w:numPr>
          <w:ilvl w:val="0"/>
          <w:numId w:val="3"/>
        </w:numPr>
        <w:jc w:val="both"/>
      </w:pPr>
      <w:r w:rsidRPr="007B53F3">
        <w:t>Predlog Odluke o imenovanju žirija za dodjelu nagrade "30 septembar"</w:t>
      </w:r>
      <w:r w:rsidR="00453244">
        <w:t xml:space="preserve"> </w:t>
      </w:r>
      <w:r w:rsidRPr="007B53F3">
        <w:t>za 2017.godinu;</w:t>
      </w:r>
    </w:p>
    <w:p w:rsidR="00453244" w:rsidRDefault="007B53F3" w:rsidP="00453244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>Odbor za izbor i imenovanja</w:t>
      </w:r>
    </w:p>
    <w:p w:rsidR="007B53F3" w:rsidRPr="007B53F3" w:rsidRDefault="007B53F3" w:rsidP="00453244">
      <w:pPr>
        <w:pStyle w:val="ListParagraph"/>
        <w:jc w:val="both"/>
      </w:pPr>
      <w:r w:rsidRPr="007B53F3">
        <w:tab/>
      </w:r>
    </w:p>
    <w:p w:rsidR="007B53F3" w:rsidRPr="007B53F3" w:rsidRDefault="007B53F3" w:rsidP="007B53F3">
      <w:pPr>
        <w:pStyle w:val="ListParagraph"/>
        <w:numPr>
          <w:ilvl w:val="0"/>
          <w:numId w:val="3"/>
        </w:numPr>
        <w:jc w:val="both"/>
      </w:pPr>
      <w:r w:rsidRPr="007B53F3">
        <w:t>Informacija o ostvarivanju primarne zdravstvene zaštite u opštini Rožaje za 2016.godinu;</w:t>
      </w:r>
    </w:p>
    <w:p w:rsidR="007B53F3" w:rsidRDefault="007B53F3" w:rsidP="00453244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>JZU Dom zdravlja Rožaje</w:t>
      </w:r>
    </w:p>
    <w:p w:rsidR="00453244" w:rsidRPr="007B53F3" w:rsidRDefault="00453244" w:rsidP="00453244">
      <w:pPr>
        <w:pStyle w:val="ListParagraph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3"/>
        </w:numPr>
        <w:jc w:val="both"/>
      </w:pPr>
      <w:r w:rsidRPr="007B53F3">
        <w:t>Informacija o ostvarivanju socijalne politike za 2016. godinu;</w:t>
      </w:r>
    </w:p>
    <w:p w:rsidR="007B53F3" w:rsidRPr="007B53F3" w:rsidRDefault="007B53F3" w:rsidP="007B53F3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 xml:space="preserve">Centar za socijalni rad Rožaje </w:t>
      </w: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3F3" w:rsidRPr="007B53F3" w:rsidRDefault="007B53F3" w:rsidP="007B53F3">
      <w:pPr>
        <w:pStyle w:val="ListParagraph"/>
        <w:numPr>
          <w:ilvl w:val="0"/>
          <w:numId w:val="3"/>
        </w:numPr>
        <w:jc w:val="both"/>
      </w:pPr>
      <w:r w:rsidRPr="007B53F3">
        <w:t>Informacija o funkcionisanju obrazovnog sistema na području opštine</w:t>
      </w:r>
    </w:p>
    <w:p w:rsidR="007B53F3" w:rsidRPr="007B53F3" w:rsidRDefault="007B53F3" w:rsidP="007B53F3">
      <w:pPr>
        <w:pStyle w:val="ListParagraph"/>
        <w:jc w:val="both"/>
      </w:pPr>
      <w:r w:rsidRPr="007B53F3">
        <w:t xml:space="preserve">Rožaje za 2016.godinu </w:t>
      </w:r>
    </w:p>
    <w:p w:rsidR="007B53F3" w:rsidRPr="007B53F3" w:rsidRDefault="007B53F3" w:rsidP="007B53F3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>Aktiv direktora škola</w:t>
      </w: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3F3" w:rsidRPr="007B53F3" w:rsidRDefault="007B53F3" w:rsidP="007B53F3">
      <w:pPr>
        <w:pStyle w:val="ListParagraph"/>
        <w:numPr>
          <w:ilvl w:val="0"/>
          <w:numId w:val="3"/>
        </w:numPr>
        <w:jc w:val="both"/>
      </w:pPr>
      <w:r w:rsidRPr="007B53F3">
        <w:t>Informacija o poslovanju Uprave za šume Crne Gore, Područna jedinica Rožaje;</w:t>
      </w:r>
    </w:p>
    <w:p w:rsidR="007B53F3" w:rsidRDefault="007B53F3" w:rsidP="00922612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>Stručne službe Uprave za šume</w:t>
      </w:r>
    </w:p>
    <w:p w:rsidR="00922612" w:rsidRPr="007B53F3" w:rsidRDefault="00922612" w:rsidP="00922612">
      <w:pPr>
        <w:pStyle w:val="ListParagraph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3"/>
        </w:numPr>
        <w:jc w:val="both"/>
      </w:pPr>
      <w:r w:rsidRPr="007B53F3">
        <w:t>Predlog Odluke o pijacama</w:t>
      </w:r>
    </w:p>
    <w:p w:rsidR="007B53F3" w:rsidRPr="007B53F3" w:rsidRDefault="007B53F3" w:rsidP="007B53F3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 xml:space="preserve">Sekretarijat za planiranje, uredjenje prostora i </w:t>
      </w:r>
    </w:p>
    <w:p w:rsidR="007B53F3" w:rsidRPr="007B53F3" w:rsidRDefault="007B53F3" w:rsidP="007B53F3">
      <w:pPr>
        <w:pStyle w:val="ListParagraph"/>
        <w:jc w:val="both"/>
      </w:pPr>
      <w:r w:rsidRPr="007B53F3">
        <w:tab/>
      </w:r>
      <w:r w:rsidRPr="007B53F3">
        <w:tab/>
      </w:r>
      <w:r w:rsidRPr="007B53F3">
        <w:tab/>
      </w:r>
      <w:r w:rsidRPr="007B53F3">
        <w:tab/>
        <w:t>zaštitu životne sredine</w:t>
      </w:r>
    </w:p>
    <w:p w:rsidR="007B53F3" w:rsidRPr="007B53F3" w:rsidRDefault="007B53F3" w:rsidP="007B53F3">
      <w:pPr>
        <w:pStyle w:val="ListParagraph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3"/>
        </w:numPr>
        <w:jc w:val="both"/>
      </w:pPr>
      <w:r w:rsidRPr="007B53F3">
        <w:t>Predlog Odluke o donošenju izmjena i dopuna DUP-a „Industrijska zona Zeleni“ ( Biznis zona i lokacija za postrojenje i prečišćavanje otpadnih voda);</w:t>
      </w:r>
    </w:p>
    <w:p w:rsidR="007B53F3" w:rsidRPr="007B53F3" w:rsidRDefault="007B53F3" w:rsidP="007B53F3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 xml:space="preserve">Sekretarijat za planiranje, uredjenje prostora i </w:t>
      </w: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proofErr w:type="gram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sredine</w:t>
      </w:r>
      <w:proofErr w:type="spellEnd"/>
    </w:p>
    <w:p w:rsidR="007B53F3" w:rsidRPr="007B53F3" w:rsidRDefault="007B53F3" w:rsidP="007B53F3">
      <w:pPr>
        <w:pStyle w:val="ListParagraph"/>
        <w:numPr>
          <w:ilvl w:val="0"/>
          <w:numId w:val="3"/>
        </w:numPr>
        <w:tabs>
          <w:tab w:val="left" w:pos="6120"/>
        </w:tabs>
        <w:jc w:val="both"/>
      </w:pPr>
      <w:r w:rsidRPr="007B53F3">
        <w:t>Informacija  o položaju i stanju penzionera u opštini Rožaje;</w:t>
      </w:r>
    </w:p>
    <w:p w:rsidR="007B53F3" w:rsidRPr="007B53F3" w:rsidRDefault="007B53F3" w:rsidP="00922612">
      <w:pPr>
        <w:pStyle w:val="ListParagraph"/>
        <w:tabs>
          <w:tab w:val="left" w:pos="6120"/>
        </w:tabs>
        <w:jc w:val="both"/>
      </w:pPr>
      <w:r w:rsidRPr="007B53F3">
        <w:t>Obrađivač:                              Udruženje penzionera</w:t>
      </w:r>
    </w:p>
    <w:p w:rsidR="007B53F3" w:rsidRPr="007B53F3" w:rsidRDefault="007B53F3" w:rsidP="007B53F3">
      <w:pPr>
        <w:tabs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3F3" w:rsidRPr="007B53F3" w:rsidRDefault="007B53F3" w:rsidP="007B53F3">
      <w:pPr>
        <w:pStyle w:val="ListParagraph"/>
        <w:numPr>
          <w:ilvl w:val="0"/>
          <w:numId w:val="3"/>
        </w:numPr>
        <w:tabs>
          <w:tab w:val="left" w:pos="6120"/>
        </w:tabs>
        <w:jc w:val="both"/>
      </w:pPr>
      <w:r w:rsidRPr="007B53F3">
        <w:t>Informacija o stanju bezbijednosti u opštini Rožaje;</w:t>
      </w:r>
    </w:p>
    <w:p w:rsidR="007B53F3" w:rsidRPr="007B53F3" w:rsidRDefault="007B53F3" w:rsidP="007B53F3">
      <w:pPr>
        <w:pStyle w:val="ListParagraph"/>
        <w:tabs>
          <w:tab w:val="left" w:pos="6120"/>
        </w:tabs>
        <w:ind w:left="644"/>
        <w:jc w:val="both"/>
      </w:pPr>
      <w:r w:rsidRPr="007B53F3">
        <w:t xml:space="preserve">  Obrađivač:                             Uprava policije – Ispostava Rožaje</w:t>
      </w:r>
    </w:p>
    <w:p w:rsidR="007B53F3" w:rsidRPr="007B53F3" w:rsidRDefault="007B53F3" w:rsidP="007B53F3">
      <w:pPr>
        <w:tabs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3F3" w:rsidRPr="007B53F3" w:rsidRDefault="007B53F3" w:rsidP="007B53F3">
      <w:pPr>
        <w:pStyle w:val="ListParagraph"/>
        <w:numPr>
          <w:ilvl w:val="0"/>
          <w:numId w:val="3"/>
        </w:numPr>
        <w:tabs>
          <w:tab w:val="left" w:pos="6120"/>
        </w:tabs>
        <w:jc w:val="both"/>
      </w:pPr>
      <w:r w:rsidRPr="007B53F3">
        <w:t>Predlog Odluke o parku prirode za područje basena rijeke Ibar i planina Hajle</w:t>
      </w:r>
    </w:p>
    <w:p w:rsidR="007B53F3" w:rsidRPr="007B53F3" w:rsidRDefault="007B53F3" w:rsidP="007B53F3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 xml:space="preserve">Sekretarijat za planiranje, uredjenje prostora i </w:t>
      </w:r>
    </w:p>
    <w:p w:rsidR="007B53F3" w:rsidRPr="007B53F3" w:rsidRDefault="007B53F3" w:rsidP="007B53F3">
      <w:pPr>
        <w:pStyle w:val="ListParagraph"/>
        <w:jc w:val="both"/>
      </w:pPr>
      <w:r w:rsidRPr="007B53F3">
        <w:tab/>
      </w:r>
      <w:r w:rsidRPr="007B53F3">
        <w:tab/>
      </w:r>
      <w:r w:rsidRPr="007B53F3">
        <w:tab/>
      </w:r>
      <w:r w:rsidRPr="007B53F3">
        <w:tab/>
        <w:t>zaštitu životne sredine</w:t>
      </w: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3F3" w:rsidRPr="007B53F3" w:rsidRDefault="007B53F3" w:rsidP="007B53F3">
      <w:pPr>
        <w:pStyle w:val="ListParagraph"/>
        <w:numPr>
          <w:ilvl w:val="0"/>
          <w:numId w:val="3"/>
        </w:numPr>
        <w:jc w:val="both"/>
      </w:pPr>
      <w:r w:rsidRPr="007B53F3">
        <w:t>Svečana sjednica SO-e Rožaje povodom Dana opštine „30. septembar“.</w:t>
      </w: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3F3" w:rsidRPr="007B53F3" w:rsidRDefault="007B53F3" w:rsidP="007B53F3">
      <w:pPr>
        <w:pStyle w:val="ListParagraph"/>
        <w:numPr>
          <w:ilvl w:val="0"/>
          <w:numId w:val="3"/>
        </w:numPr>
        <w:jc w:val="both"/>
      </w:pPr>
      <w:r w:rsidRPr="007B53F3">
        <w:t>Informacija o obimu i strukturi zaposlenih u privredu, vanprivredi, državnim ustanovama, javnim i drugim ustanovama opštine Rožaje</w:t>
      </w:r>
      <w:r w:rsidR="00453244">
        <w:t>;</w:t>
      </w:r>
    </w:p>
    <w:p w:rsidR="007B53F3" w:rsidRPr="007B53F3" w:rsidRDefault="007B53F3" w:rsidP="007B53F3">
      <w:pPr>
        <w:pStyle w:val="ListParagraph"/>
        <w:jc w:val="both"/>
      </w:pPr>
      <w:r w:rsidRPr="007B53F3">
        <w:t xml:space="preserve"> Obrađivač:</w:t>
      </w:r>
      <w:r w:rsidRPr="007B53F3">
        <w:tab/>
      </w:r>
      <w:r w:rsidRPr="007B53F3">
        <w:tab/>
      </w:r>
      <w:r w:rsidRPr="007B53F3">
        <w:tab/>
        <w:t>Sekretarijat za ekonomski razvoj i preduzetništvo</w:t>
      </w:r>
    </w:p>
    <w:p w:rsidR="007B53F3" w:rsidRPr="007B53F3" w:rsidRDefault="007B53F3" w:rsidP="007B53F3">
      <w:pPr>
        <w:pStyle w:val="ListParagraph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3"/>
        </w:numPr>
        <w:jc w:val="both"/>
      </w:pPr>
      <w:r w:rsidRPr="007B53F3">
        <w:t>Informacija o obimu i strukturi zaposlenih u preduzećima drvoprerade opštine Rožaje</w:t>
      </w:r>
      <w:r w:rsidR="00453244">
        <w:t>.</w:t>
      </w:r>
    </w:p>
    <w:p w:rsidR="007B53F3" w:rsidRPr="007B53F3" w:rsidRDefault="007B53F3" w:rsidP="007B53F3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>Sekretarijat za ekonomski razvoj i preduzetništvo</w:t>
      </w:r>
    </w:p>
    <w:p w:rsidR="007B53F3" w:rsidRPr="007B53F3" w:rsidRDefault="007B53F3" w:rsidP="007B53F3">
      <w:pPr>
        <w:pStyle w:val="ListParagraph"/>
        <w:jc w:val="both"/>
      </w:pPr>
    </w:p>
    <w:p w:rsidR="007B53F3" w:rsidRPr="007B53F3" w:rsidRDefault="007B53F3" w:rsidP="007B53F3">
      <w:pPr>
        <w:rPr>
          <w:rFonts w:ascii="Times New Roman" w:hAnsi="Times New Roman" w:cs="Times New Roman"/>
          <w:sz w:val="24"/>
          <w:szCs w:val="24"/>
        </w:rPr>
      </w:pPr>
    </w:p>
    <w:p w:rsidR="007B53F3" w:rsidRPr="00922612" w:rsidRDefault="007B53F3" w:rsidP="007B53F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>Četvrti</w:t>
      </w:r>
      <w:proofErr w:type="spellEnd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22612">
        <w:rPr>
          <w:rFonts w:ascii="Times New Roman" w:hAnsi="Times New Roman" w:cs="Times New Roman"/>
          <w:b/>
          <w:i/>
          <w:sz w:val="28"/>
          <w:szCs w:val="28"/>
          <w:u w:val="single"/>
        </w:rPr>
        <w:t>kvartal</w:t>
      </w:r>
      <w:proofErr w:type="spellEnd"/>
    </w:p>
    <w:p w:rsidR="00922612" w:rsidRPr="00453244" w:rsidRDefault="00922612" w:rsidP="007B53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B53F3" w:rsidRPr="007B53F3" w:rsidRDefault="007B53F3" w:rsidP="007B53F3">
      <w:pPr>
        <w:pStyle w:val="ListParagraph"/>
        <w:numPr>
          <w:ilvl w:val="0"/>
          <w:numId w:val="4"/>
        </w:numPr>
        <w:jc w:val="both"/>
      </w:pPr>
      <w:r w:rsidRPr="007B53F3">
        <w:t>Predlog Odluke o sahranjivanju i uređivanju mezarja;</w:t>
      </w:r>
    </w:p>
    <w:p w:rsidR="007B53F3" w:rsidRPr="007B53F3" w:rsidRDefault="007B53F3" w:rsidP="007B53F3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 xml:space="preserve">Sekretarijat za planiranje, uredjenje prostora i </w:t>
      </w:r>
    </w:p>
    <w:p w:rsidR="007B53F3" w:rsidRPr="007B53F3" w:rsidRDefault="007B53F3" w:rsidP="007B53F3">
      <w:pPr>
        <w:pStyle w:val="ListParagraph"/>
        <w:jc w:val="both"/>
      </w:pPr>
      <w:r w:rsidRPr="007B53F3">
        <w:tab/>
      </w:r>
      <w:r w:rsidRPr="007B53F3">
        <w:tab/>
      </w:r>
      <w:r w:rsidRPr="007B53F3">
        <w:tab/>
      </w:r>
      <w:r w:rsidRPr="007B53F3">
        <w:tab/>
        <w:t>zaštitu životne sredine</w:t>
      </w:r>
    </w:p>
    <w:p w:rsidR="007B53F3" w:rsidRPr="007B53F3" w:rsidRDefault="007B53F3" w:rsidP="007B53F3">
      <w:pPr>
        <w:pStyle w:val="ListParagraph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4"/>
        </w:numPr>
        <w:jc w:val="both"/>
      </w:pPr>
      <w:r w:rsidRPr="007B53F3">
        <w:t>Predlog Odluke o usvajanju Godišnjem izvještaja o stanju uređenja prostora za 2017.godinu;</w:t>
      </w:r>
    </w:p>
    <w:p w:rsidR="007B53F3" w:rsidRPr="007B53F3" w:rsidRDefault="007B53F3" w:rsidP="007B53F3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 xml:space="preserve">Sekretarijat za planiranje, uredjenje prostora i </w:t>
      </w: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proofErr w:type="gram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sredine</w:t>
      </w:r>
      <w:proofErr w:type="spellEnd"/>
    </w:p>
    <w:p w:rsidR="007B53F3" w:rsidRPr="007B53F3" w:rsidRDefault="007B53F3" w:rsidP="007B53F3">
      <w:pPr>
        <w:pStyle w:val="ListParagraph"/>
        <w:numPr>
          <w:ilvl w:val="0"/>
          <w:numId w:val="4"/>
        </w:numPr>
        <w:jc w:val="both"/>
      </w:pPr>
      <w:r w:rsidRPr="007B53F3">
        <w:t>Predlog Odluke jednogodišnjeg programa uređenja prostora za 2018.godinu;</w:t>
      </w:r>
    </w:p>
    <w:p w:rsidR="007B53F3" w:rsidRPr="007B53F3" w:rsidRDefault="007B53F3" w:rsidP="007B53F3">
      <w:pPr>
        <w:pStyle w:val="ListParagraph"/>
        <w:jc w:val="both"/>
      </w:pPr>
      <w:r w:rsidRPr="007B53F3">
        <w:t>Obrađivač:</w:t>
      </w:r>
      <w:r w:rsidRPr="007B53F3">
        <w:tab/>
      </w:r>
      <w:r w:rsidRPr="007B53F3">
        <w:tab/>
      </w:r>
      <w:r w:rsidRPr="007B53F3">
        <w:tab/>
        <w:t xml:space="preserve">Sekretarijat za planiranje, uredjenje prostora i </w:t>
      </w:r>
    </w:p>
    <w:p w:rsidR="007B53F3" w:rsidRDefault="007B53F3" w:rsidP="00453244">
      <w:pPr>
        <w:pStyle w:val="ListParagraph"/>
        <w:jc w:val="both"/>
      </w:pPr>
      <w:r w:rsidRPr="007B53F3">
        <w:tab/>
      </w:r>
      <w:r w:rsidRPr="007B53F3">
        <w:tab/>
      </w:r>
      <w:r w:rsidRPr="007B53F3">
        <w:tab/>
      </w:r>
      <w:r w:rsidRPr="007B53F3">
        <w:tab/>
        <w:t>zaštitu životne sredine</w:t>
      </w:r>
    </w:p>
    <w:p w:rsidR="00453244" w:rsidRPr="007B53F3" w:rsidRDefault="00453244" w:rsidP="00453244">
      <w:pPr>
        <w:pStyle w:val="ListParagraph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4"/>
        </w:numPr>
        <w:jc w:val="both"/>
      </w:pPr>
      <w:r w:rsidRPr="007B53F3">
        <w:t>Predlog Odluke o usvajanju Godišnjeg plana privremenih objekata za 2018.godinu;</w:t>
      </w:r>
    </w:p>
    <w:p w:rsidR="007B53F3" w:rsidRPr="007B53F3" w:rsidRDefault="007B53F3" w:rsidP="007B53F3">
      <w:pPr>
        <w:pStyle w:val="ListParagraph"/>
        <w:jc w:val="both"/>
      </w:pPr>
      <w:r w:rsidRPr="007B53F3">
        <w:t xml:space="preserve">Obrađivač: </w:t>
      </w:r>
      <w:r w:rsidRPr="007B53F3">
        <w:tab/>
      </w:r>
      <w:r w:rsidRPr="007B53F3">
        <w:tab/>
      </w:r>
      <w:r w:rsidRPr="007B53F3">
        <w:tab/>
        <w:t xml:space="preserve">Sekretarijat za planiranje, uredjenje prostora i </w:t>
      </w:r>
    </w:p>
    <w:p w:rsidR="007B53F3" w:rsidRDefault="007B53F3" w:rsidP="00453244">
      <w:pPr>
        <w:pStyle w:val="ListParagraph"/>
        <w:jc w:val="both"/>
      </w:pPr>
      <w:r w:rsidRPr="007B53F3">
        <w:tab/>
      </w:r>
      <w:r w:rsidRPr="007B53F3">
        <w:tab/>
      </w:r>
      <w:r w:rsidRPr="007B53F3">
        <w:tab/>
      </w:r>
      <w:r w:rsidRPr="007B53F3">
        <w:tab/>
        <w:t>zaštitu životne sredine</w:t>
      </w:r>
    </w:p>
    <w:p w:rsidR="00453244" w:rsidRPr="007B53F3" w:rsidRDefault="00453244" w:rsidP="00453244">
      <w:pPr>
        <w:pStyle w:val="ListParagraph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4"/>
        </w:numPr>
        <w:jc w:val="both"/>
      </w:pPr>
      <w:r w:rsidRPr="007B53F3">
        <w:t>Predlog Plana zaštite i spašavanja od zemljotresa za opštinu Rožaje</w:t>
      </w:r>
      <w:r w:rsidR="00453244">
        <w:t>;</w:t>
      </w:r>
      <w:r w:rsidRPr="007B53F3">
        <w:t xml:space="preserve"> </w:t>
      </w:r>
    </w:p>
    <w:p w:rsidR="007B53F3" w:rsidRPr="007B53F3" w:rsidRDefault="007B53F3" w:rsidP="007B53F3">
      <w:pPr>
        <w:pStyle w:val="ListParagraph"/>
        <w:ind w:left="927"/>
        <w:jc w:val="both"/>
      </w:pPr>
      <w:r w:rsidRPr="007B53F3">
        <w:t>Obrađivač:                         Služba zaštite i spašavanja</w:t>
      </w:r>
    </w:p>
    <w:p w:rsidR="007B53F3" w:rsidRPr="007B53F3" w:rsidRDefault="007B53F3" w:rsidP="007B53F3">
      <w:pPr>
        <w:pStyle w:val="ListParagraph"/>
        <w:ind w:left="927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4"/>
        </w:numPr>
        <w:jc w:val="both"/>
      </w:pPr>
      <w:r w:rsidRPr="007B53F3">
        <w:t>Informacija o energetskim objektima i kvalitetu snadbijevanja električnom energijom na području opštine Rožaje</w:t>
      </w:r>
      <w:r w:rsidR="00453244">
        <w:t>;</w:t>
      </w:r>
    </w:p>
    <w:p w:rsidR="007B53F3" w:rsidRDefault="007B53F3" w:rsidP="00453244">
      <w:pPr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:</w:t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r w:rsidRPr="007B53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preduzetništvo</w:t>
      </w:r>
      <w:proofErr w:type="spellEnd"/>
    </w:p>
    <w:p w:rsidR="00922612" w:rsidRDefault="00922612" w:rsidP="00453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612" w:rsidRDefault="00922612" w:rsidP="00453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612" w:rsidRPr="007B53F3" w:rsidRDefault="00922612" w:rsidP="00453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3F3" w:rsidRPr="007B53F3" w:rsidRDefault="007B53F3" w:rsidP="007B53F3">
      <w:pPr>
        <w:pStyle w:val="ListParagraph"/>
        <w:numPr>
          <w:ilvl w:val="0"/>
          <w:numId w:val="4"/>
        </w:numPr>
        <w:jc w:val="both"/>
      </w:pPr>
      <w:r w:rsidRPr="007B53F3">
        <w:t>Izvještaj o stanju opštinske imovine za 2017.godinu;</w:t>
      </w:r>
    </w:p>
    <w:p w:rsidR="007B53F3" w:rsidRDefault="007B53F3" w:rsidP="00922612">
      <w:pPr>
        <w:pStyle w:val="ListParagraph"/>
        <w:jc w:val="both"/>
      </w:pPr>
      <w:r w:rsidRPr="007B53F3">
        <w:t xml:space="preserve">   Obrađivač:</w:t>
      </w:r>
      <w:r w:rsidRPr="007B53F3">
        <w:tab/>
      </w:r>
      <w:r w:rsidRPr="007B53F3">
        <w:tab/>
      </w:r>
      <w:r w:rsidRPr="007B53F3">
        <w:tab/>
        <w:t>Direkcija za imovinu i zaštitu prava Opštine</w:t>
      </w:r>
    </w:p>
    <w:p w:rsidR="00922612" w:rsidRPr="007B53F3" w:rsidRDefault="00922612" w:rsidP="00922612">
      <w:pPr>
        <w:pStyle w:val="ListParagraph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4"/>
        </w:numPr>
        <w:jc w:val="both"/>
      </w:pPr>
      <w:r w:rsidRPr="007B53F3">
        <w:t>Program rada SO-e Rožaje za 2018.godinu;</w:t>
      </w:r>
    </w:p>
    <w:p w:rsidR="007B53F3" w:rsidRPr="007B53F3" w:rsidRDefault="007B53F3" w:rsidP="007B53F3">
      <w:pPr>
        <w:pStyle w:val="ListParagraph"/>
        <w:jc w:val="both"/>
        <w:rPr>
          <w:rFonts w:eastAsia="Calibri"/>
          <w:lang w:val="en-US" w:eastAsia="en-US"/>
        </w:rPr>
      </w:pPr>
      <w:r w:rsidRPr="007B53F3">
        <w:rPr>
          <w:rFonts w:eastAsia="Calibri"/>
          <w:lang w:val="en-US" w:eastAsia="en-US"/>
        </w:rPr>
        <w:t xml:space="preserve">   </w:t>
      </w:r>
      <w:proofErr w:type="spellStart"/>
      <w:r w:rsidRPr="007B53F3">
        <w:rPr>
          <w:rFonts w:eastAsia="Calibri"/>
          <w:lang w:val="en-US" w:eastAsia="en-US"/>
        </w:rPr>
        <w:t>Obrađivač</w:t>
      </w:r>
      <w:proofErr w:type="spellEnd"/>
      <w:r w:rsidRPr="007B53F3">
        <w:rPr>
          <w:rFonts w:eastAsia="Calibri"/>
          <w:lang w:val="en-US" w:eastAsia="en-US"/>
        </w:rPr>
        <w:t>:</w:t>
      </w:r>
      <w:r w:rsidRPr="007B53F3">
        <w:rPr>
          <w:rFonts w:eastAsia="Calibri"/>
          <w:lang w:val="en-US" w:eastAsia="en-US"/>
        </w:rPr>
        <w:tab/>
      </w:r>
      <w:r w:rsidRPr="007B53F3">
        <w:rPr>
          <w:rFonts w:eastAsia="Calibri"/>
          <w:lang w:val="en-US" w:eastAsia="en-US"/>
        </w:rPr>
        <w:tab/>
      </w:r>
      <w:r w:rsidRPr="007B53F3">
        <w:rPr>
          <w:rFonts w:eastAsia="Calibri"/>
          <w:lang w:val="en-US" w:eastAsia="en-US"/>
        </w:rPr>
        <w:tab/>
      </w:r>
      <w:proofErr w:type="spellStart"/>
      <w:r w:rsidRPr="007B53F3">
        <w:rPr>
          <w:rFonts w:eastAsia="Calibri"/>
          <w:lang w:val="en-US" w:eastAsia="en-US"/>
        </w:rPr>
        <w:t>Služba</w:t>
      </w:r>
      <w:proofErr w:type="spellEnd"/>
      <w:r w:rsidRPr="007B53F3">
        <w:rPr>
          <w:rFonts w:eastAsia="Calibri"/>
          <w:lang w:val="en-US" w:eastAsia="en-US"/>
        </w:rPr>
        <w:t xml:space="preserve"> </w:t>
      </w:r>
      <w:proofErr w:type="spellStart"/>
      <w:r w:rsidRPr="007B53F3">
        <w:rPr>
          <w:rFonts w:eastAsia="Calibri"/>
          <w:lang w:val="en-US" w:eastAsia="en-US"/>
        </w:rPr>
        <w:t>Skupštine</w:t>
      </w:r>
      <w:proofErr w:type="spellEnd"/>
    </w:p>
    <w:p w:rsidR="007B53F3" w:rsidRPr="007B53F3" w:rsidRDefault="007B53F3" w:rsidP="007B53F3">
      <w:pPr>
        <w:pStyle w:val="ListParagraph"/>
        <w:jc w:val="both"/>
      </w:pPr>
    </w:p>
    <w:p w:rsidR="007B53F3" w:rsidRPr="007B53F3" w:rsidRDefault="007B53F3" w:rsidP="007B53F3">
      <w:pPr>
        <w:pStyle w:val="ListParagraph"/>
        <w:numPr>
          <w:ilvl w:val="0"/>
          <w:numId w:val="4"/>
        </w:numPr>
        <w:jc w:val="both"/>
      </w:pPr>
      <w:r w:rsidRPr="007B53F3">
        <w:t>Predlog Odluke o Budžetu opštine Rožaje za 2018.godinu.</w:t>
      </w:r>
    </w:p>
    <w:p w:rsidR="007B53F3" w:rsidRPr="007B53F3" w:rsidRDefault="007B53F3" w:rsidP="007B53F3">
      <w:pPr>
        <w:pStyle w:val="ListParagraph"/>
        <w:jc w:val="both"/>
      </w:pPr>
      <w:r w:rsidRPr="007B53F3">
        <w:t xml:space="preserve"> </w:t>
      </w:r>
      <w:r w:rsidR="0094793B">
        <w:t xml:space="preserve">   </w:t>
      </w:r>
      <w:r w:rsidRPr="007B53F3">
        <w:t>Obrađivač:</w:t>
      </w:r>
      <w:r w:rsidRPr="007B53F3">
        <w:tab/>
      </w:r>
      <w:r w:rsidRPr="007B53F3">
        <w:tab/>
      </w:r>
      <w:r w:rsidRPr="007B53F3">
        <w:tab/>
        <w:t>Sekretarijat za finansije</w:t>
      </w: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  <w:r w:rsidRPr="007B53F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7B53F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programskog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planskih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predložili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predlagači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ukaže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.</w:t>
      </w:r>
    </w:p>
    <w:p w:rsidR="007B53F3" w:rsidRPr="007B53F3" w:rsidRDefault="007B53F3" w:rsidP="007B53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proofErr w:type="gramStart"/>
      <w:r w:rsidRPr="007B53F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u „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Gore –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F3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7B53F3">
        <w:rPr>
          <w:rFonts w:ascii="Times New Roman" w:hAnsi="Times New Roman" w:cs="Times New Roman"/>
          <w:sz w:val="24"/>
          <w:szCs w:val="24"/>
        </w:rPr>
        <w:t>“.</w:t>
      </w:r>
    </w:p>
    <w:p w:rsidR="007B53F3" w:rsidRPr="007B53F3" w:rsidRDefault="007B53F3" w:rsidP="007B53F3">
      <w:pPr>
        <w:rPr>
          <w:rFonts w:ascii="Times New Roman" w:hAnsi="Times New Roman" w:cs="Times New Roman"/>
          <w:sz w:val="24"/>
          <w:szCs w:val="24"/>
        </w:rPr>
      </w:pPr>
    </w:p>
    <w:p w:rsidR="007B53F3" w:rsidRPr="007B53F3" w:rsidRDefault="00184A54" w:rsidP="009226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336</w:t>
      </w:r>
    </w:p>
    <w:p w:rsidR="007B53F3" w:rsidRPr="007B53F3" w:rsidRDefault="00DE568F" w:rsidP="009226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A675F6">
        <w:rPr>
          <w:rFonts w:ascii="Times New Roman" w:hAnsi="Times New Roman" w:cs="Times New Roman"/>
          <w:sz w:val="24"/>
          <w:szCs w:val="24"/>
        </w:rPr>
        <w:t>.12.</w:t>
      </w:r>
      <w:r w:rsidR="007B53F3" w:rsidRPr="007B53F3">
        <w:rPr>
          <w:rFonts w:ascii="Times New Roman" w:hAnsi="Times New Roman" w:cs="Times New Roman"/>
          <w:sz w:val="24"/>
          <w:szCs w:val="24"/>
        </w:rPr>
        <w:t>2016.godine</w:t>
      </w:r>
    </w:p>
    <w:p w:rsidR="007B53F3" w:rsidRPr="007B53F3" w:rsidRDefault="007B53F3" w:rsidP="007B53F3">
      <w:pPr>
        <w:rPr>
          <w:rFonts w:ascii="Times New Roman" w:hAnsi="Times New Roman" w:cs="Times New Roman"/>
          <w:sz w:val="24"/>
          <w:szCs w:val="24"/>
        </w:rPr>
      </w:pPr>
    </w:p>
    <w:p w:rsidR="007B53F3" w:rsidRPr="007B53F3" w:rsidRDefault="007B53F3" w:rsidP="00922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3F3"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7B53F3" w:rsidRPr="007B53F3" w:rsidRDefault="007B53F3" w:rsidP="007B5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3F3" w:rsidRPr="007B53F3" w:rsidRDefault="007B53F3" w:rsidP="009479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3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94793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B53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B53F3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7B53F3">
        <w:rPr>
          <w:rFonts w:ascii="Times New Roman" w:hAnsi="Times New Roman" w:cs="Times New Roman"/>
          <w:b/>
          <w:sz w:val="24"/>
          <w:szCs w:val="24"/>
        </w:rPr>
        <w:t>,</w:t>
      </w:r>
    </w:p>
    <w:p w:rsidR="007B53F3" w:rsidRPr="007B53F3" w:rsidRDefault="007B53F3" w:rsidP="009479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3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9479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 w:rsidR="0094793B">
        <w:rPr>
          <w:rFonts w:ascii="Times New Roman" w:hAnsi="Times New Roman" w:cs="Times New Roman"/>
          <w:b/>
          <w:sz w:val="24"/>
          <w:szCs w:val="24"/>
        </w:rPr>
        <w:t>Husein</w:t>
      </w:r>
      <w:proofErr w:type="spellEnd"/>
      <w:r w:rsidR="009479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93B">
        <w:rPr>
          <w:rFonts w:ascii="Times New Roman" w:hAnsi="Times New Roman" w:cs="Times New Roman"/>
          <w:b/>
          <w:sz w:val="24"/>
          <w:szCs w:val="24"/>
        </w:rPr>
        <w:t>Kurtagić</w:t>
      </w:r>
      <w:proofErr w:type="spellEnd"/>
      <w:r w:rsidR="009479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793B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="0094793B">
        <w:rPr>
          <w:rFonts w:ascii="Times New Roman" w:hAnsi="Times New Roman" w:cs="Times New Roman"/>
          <w:b/>
          <w:sz w:val="24"/>
          <w:szCs w:val="24"/>
        </w:rPr>
        <w:t>.</w:t>
      </w:r>
      <w:r w:rsidR="00184A54">
        <w:rPr>
          <w:rFonts w:ascii="Times New Roman" w:hAnsi="Times New Roman" w:cs="Times New Roman"/>
          <w:b/>
          <w:sz w:val="24"/>
          <w:szCs w:val="24"/>
        </w:rPr>
        <w:t>, s.r.</w:t>
      </w:r>
    </w:p>
    <w:p w:rsidR="007B53F3" w:rsidRPr="007B53F3" w:rsidRDefault="007B53F3" w:rsidP="007B5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35C" w:rsidRPr="007B53F3" w:rsidRDefault="0090635C">
      <w:pPr>
        <w:rPr>
          <w:rFonts w:ascii="Times New Roman" w:hAnsi="Times New Roman" w:cs="Times New Roman"/>
          <w:sz w:val="24"/>
          <w:szCs w:val="24"/>
        </w:rPr>
      </w:pPr>
    </w:p>
    <w:sectPr w:rsidR="0090635C" w:rsidRPr="007B53F3" w:rsidSect="007B53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07D"/>
    <w:multiLevelType w:val="hybridMultilevel"/>
    <w:tmpl w:val="F976CE4C"/>
    <w:lvl w:ilvl="0" w:tplc="2C1A000F">
      <w:start w:val="1"/>
      <w:numFmt w:val="decimal"/>
      <w:lvlText w:val="%1."/>
      <w:lvlJc w:val="left"/>
      <w:pPr>
        <w:ind w:left="54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0056F"/>
    <w:multiLevelType w:val="hybridMultilevel"/>
    <w:tmpl w:val="07C436B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A7806"/>
    <w:multiLevelType w:val="hybridMultilevel"/>
    <w:tmpl w:val="A3403CA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17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53F3"/>
    <w:rsid w:val="00184A54"/>
    <w:rsid w:val="002222E5"/>
    <w:rsid w:val="00310513"/>
    <w:rsid w:val="00453244"/>
    <w:rsid w:val="005315F8"/>
    <w:rsid w:val="00644B8E"/>
    <w:rsid w:val="007B53F3"/>
    <w:rsid w:val="0090635C"/>
    <w:rsid w:val="00922612"/>
    <w:rsid w:val="0094793B"/>
    <w:rsid w:val="00A675F6"/>
    <w:rsid w:val="00B9636E"/>
    <w:rsid w:val="00DE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2016-12-27T11:32:00Z</cp:lastPrinted>
  <dcterms:created xsi:type="dcterms:W3CDTF">2016-12-27T11:33:00Z</dcterms:created>
  <dcterms:modified xsi:type="dcterms:W3CDTF">2016-12-29T13:55:00Z</dcterms:modified>
</cp:coreProperties>
</file>